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9" w:rsidRDefault="00FA7F79" w:rsidP="00FA7F79">
      <w:r>
        <w:t>Name__________________________________________</w:t>
      </w:r>
      <w:r>
        <w:tab/>
      </w:r>
      <w:r>
        <w:tab/>
      </w:r>
      <w:r>
        <w:tab/>
        <w:t>Block_____</w:t>
      </w:r>
    </w:p>
    <w:p w:rsidR="00FA7F79" w:rsidRPr="00FA7F79" w:rsidRDefault="00FA7F79" w:rsidP="00FA7F79">
      <w:pPr>
        <w:jc w:val="center"/>
        <w:rPr>
          <w:rFonts w:ascii="Biondi" w:hAnsi="Biondi"/>
          <w:sz w:val="48"/>
        </w:rPr>
      </w:pPr>
      <w:r w:rsidRPr="00FA7F79">
        <w:rPr>
          <w:rFonts w:ascii="Biondi" w:hAnsi="Biondi"/>
          <w:sz w:val="48"/>
        </w:rPr>
        <w:t>FDR and the New Deal</w:t>
      </w:r>
    </w:p>
    <w:p w:rsidR="00FA7F79" w:rsidRPr="00FA7F79" w:rsidRDefault="00FA7F79" w:rsidP="00FA7F79">
      <w:pPr>
        <w:rPr>
          <w:b/>
        </w:rPr>
      </w:pPr>
      <w:r w:rsidRPr="00FA7F79">
        <w:rPr>
          <w:b/>
        </w:rPr>
        <w:t>Take a few minutes and answer the following questions.</w:t>
      </w:r>
    </w:p>
    <w:p w:rsidR="00FA7F79" w:rsidRDefault="00FA7F79" w:rsidP="00FA7F79">
      <w:r>
        <w:t xml:space="preserve">1. </w:t>
      </w:r>
      <w:r>
        <w:t xml:space="preserve">Is government financial </w:t>
      </w:r>
      <w:r>
        <w:t>assistance</w:t>
      </w:r>
      <w:r>
        <w:t xml:space="preserve"> appropriate in times of crisis in the United States?</w:t>
      </w:r>
    </w:p>
    <w:p w:rsidR="00FA7F79" w:rsidRDefault="00FA7F79" w:rsidP="00FA7F79"/>
    <w:p w:rsidR="00FA7F79" w:rsidRDefault="00FA7F79" w:rsidP="00FA7F79"/>
    <w:p w:rsidR="00FA7F79" w:rsidRDefault="00FA7F79" w:rsidP="00FA7F79"/>
    <w:p w:rsidR="00FA7F79" w:rsidRDefault="00FA7F79" w:rsidP="00FA7F79"/>
    <w:p w:rsidR="00FA7F79" w:rsidRDefault="00FA7F79" w:rsidP="00FA7F79">
      <w:r>
        <w:t xml:space="preserve">2. </w:t>
      </w:r>
      <w:r>
        <w:t>On an individual level, how much government assistance should people receive? What should the requirements be?</w:t>
      </w:r>
    </w:p>
    <w:p w:rsidR="00FA7F79" w:rsidRDefault="00FA7F79" w:rsidP="00FA7F79"/>
    <w:p w:rsidR="00FA7F79" w:rsidRDefault="00FA7F79" w:rsidP="00FA7F79">
      <w:r>
        <w:t xml:space="preserve">1. </w:t>
      </w:r>
      <w:r>
        <w:t>Welfare?</w:t>
      </w:r>
    </w:p>
    <w:p w:rsidR="00FA7F79" w:rsidRDefault="00FA7F79" w:rsidP="00FA7F79"/>
    <w:p w:rsidR="00FA7F79" w:rsidRDefault="00FA7F79" w:rsidP="00FA7F79"/>
    <w:p w:rsidR="00FA7F79" w:rsidRDefault="00FA7F79" w:rsidP="00FA7F79">
      <w:r>
        <w:t xml:space="preserve">2. </w:t>
      </w:r>
      <w:r>
        <w:t>Unemployment?</w:t>
      </w:r>
    </w:p>
    <w:p w:rsidR="00FA7F79" w:rsidRDefault="00FA7F79" w:rsidP="00FA7F79"/>
    <w:p w:rsidR="00FA7F79" w:rsidRDefault="00FA7F79" w:rsidP="00FA7F79"/>
    <w:p w:rsidR="0082459A" w:rsidRDefault="00FA7F79" w:rsidP="00FA7F79">
      <w:r>
        <w:t xml:space="preserve">3. </w:t>
      </w:r>
      <w:bookmarkStart w:id="0" w:name="_GoBack"/>
      <w:bookmarkEnd w:id="0"/>
      <w:r>
        <w:t>Social Security?</w:t>
      </w:r>
    </w:p>
    <w:sectPr w:rsidR="0082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79"/>
    <w:rsid w:val="0082459A"/>
    <w:rsid w:val="008850E0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2014-01-23T15:53:00Z</dcterms:created>
  <dcterms:modified xsi:type="dcterms:W3CDTF">2014-01-23T15:58:00Z</dcterms:modified>
</cp:coreProperties>
</file>